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5A" w:rsidRDefault="00A31C5A" w:rsidP="00A31C5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8890</wp:posOffset>
            </wp:positionV>
            <wp:extent cx="848995" cy="798830"/>
            <wp:effectExtent l="0" t="0" r="8255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C5A" w:rsidRDefault="00A31C5A" w:rsidP="00A31C5A">
      <w:pPr>
        <w:pStyle w:val="ac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A31C5A" w:rsidRDefault="00A31C5A" w:rsidP="00A31C5A">
      <w:pPr>
        <w:pStyle w:val="ac"/>
        <w:ind w:left="-426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A31C5A" w:rsidRDefault="00A31C5A" w:rsidP="00A31C5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A31C5A" w:rsidRDefault="00A31C5A" w:rsidP="00A31C5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A31C5A" w:rsidRDefault="00A31C5A" w:rsidP="00A31C5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A31C5A" w:rsidRDefault="00A31C5A" w:rsidP="00A31C5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A31C5A" w:rsidRDefault="00A31C5A" w:rsidP="00A31C5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  <w:lang w:val="en-US"/>
        </w:rPr>
        <w:t>24</w:t>
      </w:r>
      <w:r>
        <w:rPr>
          <w:rFonts w:ascii="Times New Roman" w:hAnsi="Times New Roman"/>
          <w:noProof/>
          <w:sz w:val="28"/>
          <w:szCs w:val="28"/>
        </w:rPr>
        <w:t xml:space="preserve">.03.2022 года № </w:t>
      </w:r>
      <w:r>
        <w:rPr>
          <w:rFonts w:ascii="Times New Roman" w:hAnsi="Times New Roman"/>
          <w:noProof/>
          <w:sz w:val="28"/>
          <w:szCs w:val="28"/>
          <w:lang w:val="en-US"/>
        </w:rPr>
        <w:t>190</w:t>
      </w: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F209A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1F28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16.03.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1F28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1337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1F28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BF31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261E1" w:rsidRPr="008C7A0D" w:rsidRDefault="001261E1" w:rsidP="001261E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Федерального закона от 3 июля 2016г. № 361-ФЗ </w:t>
      </w:r>
      <w:r w:rsidRPr="008C7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Устава Романовского муниципального района Саратовской области администрация Романовского муниципального района </w:t>
      </w:r>
      <w:proofErr w:type="gramEnd"/>
    </w:p>
    <w:p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7F20B4" w:rsidRDefault="00B52A56" w:rsidP="00F209AC">
      <w:pPr>
        <w:pStyle w:val="1"/>
        <w:spacing w:before="0" w:after="0"/>
        <w:jc w:val="both"/>
        <w:rPr>
          <w:b w:val="0"/>
          <w:color w:val="auto"/>
          <w:sz w:val="28"/>
          <w:szCs w:val="28"/>
        </w:rPr>
      </w:pP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ab/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1. 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Внести в 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>постановлени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>е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от </w:t>
      </w:r>
      <w:r w:rsidR="001F2834">
        <w:rPr>
          <w:rFonts w:eastAsia="Calibri"/>
          <w:b w:val="0"/>
          <w:color w:val="auto"/>
          <w:sz w:val="28"/>
          <w:szCs w:val="28"/>
          <w:lang w:eastAsia="en-US"/>
        </w:rPr>
        <w:t>16.03.</w:t>
      </w:r>
      <w:r w:rsidR="00A7618F">
        <w:rPr>
          <w:rFonts w:eastAsia="Calibri"/>
          <w:b w:val="0"/>
          <w:color w:val="auto"/>
          <w:sz w:val="28"/>
          <w:szCs w:val="28"/>
          <w:lang w:eastAsia="en-US"/>
        </w:rPr>
        <w:t>201</w:t>
      </w:r>
      <w:r w:rsidR="001F2834">
        <w:rPr>
          <w:rFonts w:eastAsia="Calibri"/>
          <w:b w:val="0"/>
          <w:color w:val="auto"/>
          <w:sz w:val="28"/>
          <w:szCs w:val="28"/>
          <w:lang w:eastAsia="en-US"/>
        </w:rPr>
        <w:t>6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года № </w:t>
      </w:r>
      <w:r w:rsidR="001F2834">
        <w:rPr>
          <w:rFonts w:eastAsia="Calibri"/>
          <w:b w:val="0"/>
          <w:color w:val="auto"/>
          <w:sz w:val="28"/>
          <w:szCs w:val="28"/>
          <w:lang w:eastAsia="en-US"/>
        </w:rPr>
        <w:t>7</w:t>
      </w:r>
      <w:r w:rsidR="00BF3155">
        <w:rPr>
          <w:rFonts w:eastAsia="Calibri"/>
          <w:b w:val="0"/>
          <w:color w:val="auto"/>
          <w:sz w:val="28"/>
          <w:szCs w:val="28"/>
          <w:lang w:eastAsia="en-US"/>
        </w:rPr>
        <w:t>4</w:t>
      </w:r>
      <w:r w:rsidR="00A7618F">
        <w:rPr>
          <w:rFonts w:eastAsia="Calibri"/>
          <w:b w:val="0"/>
          <w:color w:val="auto"/>
          <w:sz w:val="28"/>
          <w:szCs w:val="28"/>
          <w:lang w:eastAsia="en-US"/>
        </w:rPr>
        <w:t xml:space="preserve"> </w:t>
      </w: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>«</w:t>
      </w:r>
      <w:r w:rsidR="00F209AC" w:rsidRPr="00F209AC">
        <w:rPr>
          <w:b w:val="0"/>
          <w:color w:val="auto"/>
          <w:sz w:val="28"/>
          <w:szCs w:val="28"/>
        </w:rPr>
        <w:t>Об утверждении административного регламента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предоставлени</w:t>
      </w:r>
      <w:r w:rsidR="007F20B4">
        <w:rPr>
          <w:b w:val="0"/>
          <w:color w:val="auto"/>
          <w:sz w:val="28"/>
          <w:szCs w:val="28"/>
        </w:rPr>
        <w:t>я</w:t>
      </w:r>
      <w:r w:rsidR="00F209AC" w:rsidRPr="00F209AC">
        <w:rPr>
          <w:b w:val="0"/>
          <w:color w:val="auto"/>
          <w:sz w:val="28"/>
          <w:szCs w:val="28"/>
        </w:rPr>
        <w:t xml:space="preserve"> муниципальной  услуги 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«</w:t>
      </w:r>
      <w:r w:rsidR="001F2834">
        <w:rPr>
          <w:b w:val="0"/>
          <w:color w:val="auto"/>
          <w:sz w:val="28"/>
          <w:szCs w:val="28"/>
        </w:rPr>
        <w:t>Признание молодых семей участниками подпрограммы «Обеспечение жильем молодых семей» федеральной целевой программы «Жилище на 2015-2020 годы»</w:t>
      </w:r>
      <w:r w:rsidR="007F20B4">
        <w:rPr>
          <w:b w:val="0"/>
          <w:color w:val="auto"/>
          <w:sz w:val="28"/>
          <w:szCs w:val="28"/>
        </w:rPr>
        <w:t xml:space="preserve"> следующие изменения</w:t>
      </w:r>
      <w:r w:rsidR="004F36DF">
        <w:rPr>
          <w:b w:val="0"/>
          <w:color w:val="auto"/>
          <w:sz w:val="28"/>
          <w:szCs w:val="28"/>
        </w:rPr>
        <w:t>:</w:t>
      </w:r>
    </w:p>
    <w:p w:rsidR="004934EF" w:rsidRDefault="004934EF" w:rsidP="00C83E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4934EF" w:rsidRDefault="004F36DF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934EF">
        <w:rPr>
          <w:color w:val="000000"/>
          <w:sz w:val="28"/>
          <w:szCs w:val="28"/>
        </w:rPr>
        <w:t>одраздел «</w:t>
      </w:r>
      <w:r w:rsidR="004934EF" w:rsidRPr="004934E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="004934EF" w:rsidRPr="004934EF">
        <w:rPr>
          <w:color w:val="000000"/>
          <w:sz w:val="28"/>
          <w:szCs w:val="28"/>
        </w:rPr>
        <w:t>»</w:t>
      </w:r>
      <w:r w:rsidR="004934EF">
        <w:rPr>
          <w:color w:val="000000"/>
          <w:sz w:val="28"/>
          <w:szCs w:val="28"/>
        </w:rPr>
        <w:t xml:space="preserve"> п.2.6 </w:t>
      </w:r>
      <w:r w:rsidR="00E43648">
        <w:rPr>
          <w:color w:val="000000"/>
          <w:sz w:val="28"/>
          <w:szCs w:val="28"/>
        </w:rPr>
        <w:t xml:space="preserve">подпункт </w:t>
      </w:r>
      <w:r w:rsidR="001337F1">
        <w:rPr>
          <w:color w:val="000000"/>
          <w:sz w:val="28"/>
          <w:szCs w:val="28"/>
        </w:rPr>
        <w:t xml:space="preserve">б) </w:t>
      </w:r>
      <w:r w:rsidR="00E43648">
        <w:rPr>
          <w:color w:val="000000"/>
          <w:sz w:val="28"/>
          <w:szCs w:val="28"/>
        </w:rPr>
        <w:t>изложить в новой редакции</w:t>
      </w:r>
      <w:r w:rsidR="004934EF">
        <w:rPr>
          <w:color w:val="000000"/>
          <w:sz w:val="28"/>
          <w:szCs w:val="28"/>
        </w:rPr>
        <w:t>:</w:t>
      </w:r>
    </w:p>
    <w:p w:rsidR="001337F1" w:rsidRDefault="001337F1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«б) документы, удостоверяющие личность, заявителя</w:t>
      </w:r>
      <w:r w:rsidR="009F7A36">
        <w:rPr>
          <w:color w:val="000000"/>
          <w:sz w:val="28"/>
          <w:szCs w:val="28"/>
        </w:rPr>
        <w:t xml:space="preserve"> и всех членов семьи</w:t>
      </w:r>
      <w:r>
        <w:rPr>
          <w:color w:val="000000"/>
          <w:sz w:val="28"/>
          <w:szCs w:val="28"/>
        </w:rPr>
        <w:t>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жительство и удостоверение беженца</w:t>
      </w:r>
      <w:r w:rsidR="009F7A36">
        <w:rPr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t xml:space="preserve"> 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Sect="00B87C5A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7FD" w:rsidRDefault="000E37FD">
      <w:r>
        <w:separator/>
      </w:r>
    </w:p>
  </w:endnote>
  <w:endnote w:type="continuationSeparator" w:id="0">
    <w:p w:rsidR="000E37FD" w:rsidRDefault="000E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7FD" w:rsidRDefault="000E37FD">
      <w:r>
        <w:separator/>
      </w:r>
    </w:p>
  </w:footnote>
  <w:footnote w:type="continuationSeparator" w:id="0">
    <w:p w:rsidR="000E37FD" w:rsidRDefault="000E3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0E37FD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0E37FD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74776"/>
    <w:rsid w:val="0008759F"/>
    <w:rsid w:val="00091011"/>
    <w:rsid w:val="000A4F88"/>
    <w:rsid w:val="000D55EA"/>
    <w:rsid w:val="000D56A8"/>
    <w:rsid w:val="000E16B4"/>
    <w:rsid w:val="000E37FD"/>
    <w:rsid w:val="0010185F"/>
    <w:rsid w:val="001022A4"/>
    <w:rsid w:val="001176F6"/>
    <w:rsid w:val="001261E1"/>
    <w:rsid w:val="00127A5D"/>
    <w:rsid w:val="001337F1"/>
    <w:rsid w:val="00135D31"/>
    <w:rsid w:val="00164F6E"/>
    <w:rsid w:val="00171449"/>
    <w:rsid w:val="001A1D7C"/>
    <w:rsid w:val="001C0E18"/>
    <w:rsid w:val="001C1BB7"/>
    <w:rsid w:val="001C34EA"/>
    <w:rsid w:val="001D0208"/>
    <w:rsid w:val="001D66D4"/>
    <w:rsid w:val="001E47AE"/>
    <w:rsid w:val="001F073F"/>
    <w:rsid w:val="001F2834"/>
    <w:rsid w:val="001F3727"/>
    <w:rsid w:val="001F4A6C"/>
    <w:rsid w:val="00200ECF"/>
    <w:rsid w:val="0020767E"/>
    <w:rsid w:val="002211E0"/>
    <w:rsid w:val="00280627"/>
    <w:rsid w:val="00280FE2"/>
    <w:rsid w:val="002C6F00"/>
    <w:rsid w:val="002D1AFE"/>
    <w:rsid w:val="002D6FB0"/>
    <w:rsid w:val="002E0104"/>
    <w:rsid w:val="002E7CCE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B6E91"/>
    <w:rsid w:val="003C6ACD"/>
    <w:rsid w:val="003D29FB"/>
    <w:rsid w:val="003D5073"/>
    <w:rsid w:val="003E0EC9"/>
    <w:rsid w:val="003E1A8B"/>
    <w:rsid w:val="003E28E9"/>
    <w:rsid w:val="003F5C21"/>
    <w:rsid w:val="00410DEE"/>
    <w:rsid w:val="004217D3"/>
    <w:rsid w:val="00427B30"/>
    <w:rsid w:val="00431678"/>
    <w:rsid w:val="00463CB7"/>
    <w:rsid w:val="004934EF"/>
    <w:rsid w:val="004A197B"/>
    <w:rsid w:val="004A761F"/>
    <w:rsid w:val="004B036C"/>
    <w:rsid w:val="004B30DD"/>
    <w:rsid w:val="004D77FC"/>
    <w:rsid w:val="004E3183"/>
    <w:rsid w:val="004F36DF"/>
    <w:rsid w:val="005000FD"/>
    <w:rsid w:val="00510E28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6290"/>
    <w:rsid w:val="00671E60"/>
    <w:rsid w:val="006831CE"/>
    <w:rsid w:val="006832D8"/>
    <w:rsid w:val="00694E34"/>
    <w:rsid w:val="006973E5"/>
    <w:rsid w:val="006A0F80"/>
    <w:rsid w:val="006A52A3"/>
    <w:rsid w:val="006B0E50"/>
    <w:rsid w:val="006B1EC6"/>
    <w:rsid w:val="006C4D36"/>
    <w:rsid w:val="006C78E2"/>
    <w:rsid w:val="006D44C6"/>
    <w:rsid w:val="007357CC"/>
    <w:rsid w:val="00781C59"/>
    <w:rsid w:val="0078375E"/>
    <w:rsid w:val="007A417C"/>
    <w:rsid w:val="007B042B"/>
    <w:rsid w:val="007B5352"/>
    <w:rsid w:val="007D082D"/>
    <w:rsid w:val="007F20B4"/>
    <w:rsid w:val="00806381"/>
    <w:rsid w:val="008122A2"/>
    <w:rsid w:val="0082317B"/>
    <w:rsid w:val="00824E28"/>
    <w:rsid w:val="0086263D"/>
    <w:rsid w:val="00867477"/>
    <w:rsid w:val="008757D1"/>
    <w:rsid w:val="008A43F3"/>
    <w:rsid w:val="008E3228"/>
    <w:rsid w:val="008E3DDE"/>
    <w:rsid w:val="00903E7D"/>
    <w:rsid w:val="0091256C"/>
    <w:rsid w:val="00915AFC"/>
    <w:rsid w:val="0092612F"/>
    <w:rsid w:val="00937828"/>
    <w:rsid w:val="00945D30"/>
    <w:rsid w:val="00952A82"/>
    <w:rsid w:val="00956BD0"/>
    <w:rsid w:val="0096400D"/>
    <w:rsid w:val="009A4505"/>
    <w:rsid w:val="009E646B"/>
    <w:rsid w:val="009E6CF5"/>
    <w:rsid w:val="009F230E"/>
    <w:rsid w:val="009F7A36"/>
    <w:rsid w:val="00A008E1"/>
    <w:rsid w:val="00A10309"/>
    <w:rsid w:val="00A15D14"/>
    <w:rsid w:val="00A31C5A"/>
    <w:rsid w:val="00A34DEC"/>
    <w:rsid w:val="00A62495"/>
    <w:rsid w:val="00A709B4"/>
    <w:rsid w:val="00A73A99"/>
    <w:rsid w:val="00A7618F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71E41"/>
    <w:rsid w:val="00B72BB6"/>
    <w:rsid w:val="00B87C5A"/>
    <w:rsid w:val="00BB1A02"/>
    <w:rsid w:val="00BB6D8C"/>
    <w:rsid w:val="00BD4DC5"/>
    <w:rsid w:val="00BD5462"/>
    <w:rsid w:val="00BE756C"/>
    <w:rsid w:val="00BF3155"/>
    <w:rsid w:val="00C25158"/>
    <w:rsid w:val="00C27393"/>
    <w:rsid w:val="00C3464E"/>
    <w:rsid w:val="00C40399"/>
    <w:rsid w:val="00C42FFC"/>
    <w:rsid w:val="00C53C36"/>
    <w:rsid w:val="00C66379"/>
    <w:rsid w:val="00C70C7F"/>
    <w:rsid w:val="00C8363F"/>
    <w:rsid w:val="00C83E96"/>
    <w:rsid w:val="00C83FE2"/>
    <w:rsid w:val="00C91298"/>
    <w:rsid w:val="00C91979"/>
    <w:rsid w:val="00CA6052"/>
    <w:rsid w:val="00CA747A"/>
    <w:rsid w:val="00CB7492"/>
    <w:rsid w:val="00CC4B3F"/>
    <w:rsid w:val="00CC702B"/>
    <w:rsid w:val="00CD0275"/>
    <w:rsid w:val="00CD33D5"/>
    <w:rsid w:val="00CE46DB"/>
    <w:rsid w:val="00CE726D"/>
    <w:rsid w:val="00CF4F19"/>
    <w:rsid w:val="00D20DB3"/>
    <w:rsid w:val="00D31607"/>
    <w:rsid w:val="00D32C48"/>
    <w:rsid w:val="00D3609C"/>
    <w:rsid w:val="00D4353A"/>
    <w:rsid w:val="00D76568"/>
    <w:rsid w:val="00D86DB7"/>
    <w:rsid w:val="00D9749F"/>
    <w:rsid w:val="00DA2A11"/>
    <w:rsid w:val="00DC1ED8"/>
    <w:rsid w:val="00DC5D62"/>
    <w:rsid w:val="00DD142E"/>
    <w:rsid w:val="00DF3E46"/>
    <w:rsid w:val="00E03B3C"/>
    <w:rsid w:val="00E279D6"/>
    <w:rsid w:val="00E303CC"/>
    <w:rsid w:val="00E30B51"/>
    <w:rsid w:val="00E378A0"/>
    <w:rsid w:val="00E43648"/>
    <w:rsid w:val="00E522AA"/>
    <w:rsid w:val="00E54146"/>
    <w:rsid w:val="00E54407"/>
    <w:rsid w:val="00E563F9"/>
    <w:rsid w:val="00E74228"/>
    <w:rsid w:val="00E96E68"/>
    <w:rsid w:val="00EA4DBB"/>
    <w:rsid w:val="00EB5FA5"/>
    <w:rsid w:val="00EC0C84"/>
    <w:rsid w:val="00ED45D4"/>
    <w:rsid w:val="00EE0EE6"/>
    <w:rsid w:val="00EE1BC7"/>
    <w:rsid w:val="00EF00F2"/>
    <w:rsid w:val="00EF1426"/>
    <w:rsid w:val="00F05DF4"/>
    <w:rsid w:val="00F209AC"/>
    <w:rsid w:val="00F235AA"/>
    <w:rsid w:val="00F23D3E"/>
    <w:rsid w:val="00F23E98"/>
    <w:rsid w:val="00F43A1C"/>
    <w:rsid w:val="00F47DDE"/>
    <w:rsid w:val="00F81BCD"/>
    <w:rsid w:val="00FD7C86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1173A-E2B1-402C-AA37-30ECF475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2022-03-31T05:06:00Z</cp:lastPrinted>
  <dcterms:created xsi:type="dcterms:W3CDTF">2022-04-04T06:07:00Z</dcterms:created>
  <dcterms:modified xsi:type="dcterms:W3CDTF">2022-04-04T06:07:00Z</dcterms:modified>
</cp:coreProperties>
</file>